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4B" w:rsidRPr="00C46A39" w:rsidRDefault="00C46A39" w:rsidP="00C46A39">
      <w:pPr>
        <w:jc w:val="center"/>
        <w:rPr>
          <w:rFonts w:ascii="標楷體" w:eastAsia="標楷體" w:hAnsi="標楷體"/>
          <w:b/>
          <w:sz w:val="28"/>
        </w:rPr>
      </w:pPr>
      <w:r w:rsidRPr="00C46A39">
        <w:rPr>
          <w:rFonts w:ascii="標楷體" w:eastAsia="標楷體" w:hAnsi="標楷體" w:hint="eastAsia"/>
          <w:b/>
          <w:sz w:val="28"/>
        </w:rPr>
        <w:t>台南市私立</w:t>
      </w:r>
      <w:proofErr w:type="gramStart"/>
      <w:r w:rsidRPr="00C46A39">
        <w:rPr>
          <w:rFonts w:ascii="標楷體" w:eastAsia="標楷體" w:hAnsi="標楷體" w:hint="eastAsia"/>
          <w:b/>
          <w:sz w:val="28"/>
        </w:rPr>
        <w:t>直加弄非</w:t>
      </w:r>
      <w:proofErr w:type="gramEnd"/>
      <w:r w:rsidRPr="00C46A39">
        <w:rPr>
          <w:rFonts w:ascii="標楷體" w:eastAsia="標楷體" w:hAnsi="標楷體" w:hint="eastAsia"/>
          <w:b/>
          <w:sz w:val="28"/>
        </w:rPr>
        <w:t>營利幼兒園徵才訊息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6978"/>
      </w:tblGrid>
      <w:tr w:rsidR="00FA2A4B" w:rsidRPr="00C46A39" w:rsidTr="00FA2A4B">
        <w:tc>
          <w:tcPr>
            <w:tcW w:w="1384" w:type="dxa"/>
          </w:tcPr>
          <w:p w:rsidR="00FA2A4B" w:rsidRPr="00C46A39" w:rsidRDefault="00FA2A4B">
            <w:pPr>
              <w:rPr>
                <w:rFonts w:ascii="標楷體" w:eastAsia="標楷體" w:hAnsi="標楷體"/>
              </w:rPr>
            </w:pPr>
            <w:r w:rsidRPr="00C46A39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6978" w:type="dxa"/>
          </w:tcPr>
          <w:p w:rsidR="00FA2A4B" w:rsidRPr="00C46A39" w:rsidRDefault="00FA2A4B">
            <w:pPr>
              <w:rPr>
                <w:rFonts w:ascii="標楷體" w:eastAsia="標楷體" w:hAnsi="標楷體"/>
              </w:rPr>
            </w:pPr>
            <w:r w:rsidRPr="00C46A39">
              <w:rPr>
                <w:rFonts w:ascii="標楷體" w:eastAsia="標楷體" w:hAnsi="標楷體" w:hint="eastAsia"/>
              </w:rPr>
              <w:t>台南市私立</w:t>
            </w:r>
            <w:proofErr w:type="gramStart"/>
            <w:r w:rsidRPr="00C46A39">
              <w:rPr>
                <w:rFonts w:ascii="標楷體" w:eastAsia="標楷體" w:hAnsi="標楷體" w:hint="eastAsia"/>
              </w:rPr>
              <w:t>直加弄非</w:t>
            </w:r>
            <w:proofErr w:type="gramEnd"/>
            <w:r w:rsidRPr="00C46A39">
              <w:rPr>
                <w:rFonts w:ascii="標楷體" w:eastAsia="標楷體" w:hAnsi="標楷體" w:hint="eastAsia"/>
              </w:rPr>
              <w:t>營利幼兒園</w:t>
            </w:r>
          </w:p>
        </w:tc>
      </w:tr>
      <w:tr w:rsidR="00FA2A4B" w:rsidRPr="00C46A39" w:rsidTr="00FA2A4B">
        <w:tc>
          <w:tcPr>
            <w:tcW w:w="1384" w:type="dxa"/>
          </w:tcPr>
          <w:p w:rsidR="00FA2A4B" w:rsidRPr="00C46A39" w:rsidRDefault="00FA2A4B">
            <w:pPr>
              <w:rPr>
                <w:rFonts w:ascii="標楷體" w:eastAsia="標楷體" w:hAnsi="標楷體" w:hint="eastAsia"/>
              </w:rPr>
            </w:pPr>
            <w:r w:rsidRPr="00C46A39">
              <w:rPr>
                <w:rFonts w:ascii="標楷體" w:eastAsia="標楷體" w:hAnsi="標楷體" w:hint="eastAsia"/>
              </w:rPr>
              <w:t>職務名稱</w:t>
            </w:r>
          </w:p>
        </w:tc>
        <w:tc>
          <w:tcPr>
            <w:tcW w:w="6978" w:type="dxa"/>
          </w:tcPr>
          <w:p w:rsidR="00FA2A4B" w:rsidRPr="00C46A39" w:rsidRDefault="00FA2A4B">
            <w:pPr>
              <w:rPr>
                <w:rFonts w:ascii="標楷體" w:eastAsia="標楷體" w:hAnsi="標楷體"/>
              </w:rPr>
            </w:pPr>
            <w:r w:rsidRPr="00C46A39">
              <w:rPr>
                <w:rFonts w:ascii="標楷體" w:eastAsia="標楷體" w:hAnsi="標楷體" w:hint="eastAsia"/>
              </w:rPr>
              <w:t>幼教老師，教保員，助理教保員</w:t>
            </w:r>
            <w:bookmarkStart w:id="0" w:name="_GoBack"/>
            <w:bookmarkEnd w:id="0"/>
          </w:p>
        </w:tc>
      </w:tr>
      <w:tr w:rsidR="00FA2A4B" w:rsidRPr="00C46A39" w:rsidTr="00FA2A4B">
        <w:tc>
          <w:tcPr>
            <w:tcW w:w="1384" w:type="dxa"/>
          </w:tcPr>
          <w:p w:rsidR="00FA2A4B" w:rsidRPr="00C46A39" w:rsidRDefault="00FA2A4B">
            <w:pPr>
              <w:rPr>
                <w:rFonts w:ascii="標楷體" w:eastAsia="標楷體" w:hAnsi="標楷體"/>
              </w:rPr>
            </w:pPr>
            <w:r w:rsidRPr="00C46A39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6978" w:type="dxa"/>
          </w:tcPr>
          <w:p w:rsidR="00FA2A4B" w:rsidRPr="00C46A39" w:rsidRDefault="00FA2A4B" w:rsidP="00FA2A4B">
            <w:pPr>
              <w:rPr>
                <w:rFonts w:ascii="標楷體" w:eastAsia="標楷體" w:hAnsi="標楷體" w:hint="eastAsia"/>
              </w:rPr>
            </w:pPr>
            <w:r w:rsidRPr="00C46A39">
              <w:rPr>
                <w:rFonts w:ascii="標楷體" w:eastAsia="標楷體" w:hAnsi="標楷體" w:hint="eastAsia"/>
              </w:rPr>
              <w:t>1.設計及安排說話、唱遊、舞蹈、繪畫及手工等學習活動，以促進幼童身心的成長</w:t>
            </w:r>
          </w:p>
          <w:p w:rsidR="00FA2A4B" w:rsidRPr="00C46A39" w:rsidRDefault="00FA2A4B" w:rsidP="00FA2A4B">
            <w:pPr>
              <w:rPr>
                <w:rFonts w:ascii="標楷體" w:eastAsia="標楷體" w:hAnsi="標楷體" w:hint="eastAsia"/>
              </w:rPr>
            </w:pPr>
            <w:r w:rsidRPr="00C46A39">
              <w:rPr>
                <w:rFonts w:ascii="標楷體" w:eastAsia="標楷體" w:hAnsi="標楷體" w:hint="eastAsia"/>
              </w:rPr>
              <w:t>2.與父母共同討論幼童的行為表現與學習情形保育員</w:t>
            </w:r>
          </w:p>
          <w:p w:rsidR="00FA2A4B" w:rsidRPr="00C46A39" w:rsidRDefault="00FA2A4B" w:rsidP="00FA2A4B">
            <w:pPr>
              <w:rPr>
                <w:rFonts w:ascii="標楷體" w:eastAsia="標楷體" w:hAnsi="標楷體" w:hint="eastAsia"/>
              </w:rPr>
            </w:pPr>
            <w:r w:rsidRPr="00C46A39">
              <w:rPr>
                <w:rFonts w:ascii="標楷體" w:eastAsia="標楷體" w:hAnsi="標楷體" w:hint="eastAsia"/>
              </w:rPr>
              <w:t>3.教導幼童良好的基本生活習慣，並保護其安全</w:t>
            </w:r>
          </w:p>
          <w:p w:rsidR="00FA2A4B" w:rsidRPr="00C46A39" w:rsidRDefault="00FA2A4B" w:rsidP="00FA2A4B">
            <w:pPr>
              <w:rPr>
                <w:rFonts w:ascii="標楷體" w:eastAsia="標楷體" w:hAnsi="標楷體" w:hint="eastAsia"/>
              </w:rPr>
            </w:pPr>
            <w:r w:rsidRPr="00C46A39">
              <w:rPr>
                <w:rFonts w:ascii="標楷體" w:eastAsia="標楷體" w:hAnsi="標楷體" w:hint="eastAsia"/>
              </w:rPr>
              <w:t>4.設計安排幼兒說話、唱遊、舞蹈、美</w:t>
            </w:r>
            <w:proofErr w:type="gramStart"/>
            <w:r w:rsidRPr="00C46A39">
              <w:rPr>
                <w:rFonts w:ascii="標楷體" w:eastAsia="標楷體" w:hAnsi="標楷體" w:hint="eastAsia"/>
              </w:rPr>
              <w:t>勞</w:t>
            </w:r>
            <w:proofErr w:type="gramEnd"/>
            <w:r w:rsidRPr="00C46A39">
              <w:rPr>
                <w:rFonts w:ascii="標楷體" w:eastAsia="標楷體" w:hAnsi="標楷體" w:hint="eastAsia"/>
              </w:rPr>
              <w:t>及戶外活動等課程</w:t>
            </w:r>
          </w:p>
          <w:p w:rsidR="00FA2A4B" w:rsidRPr="00C46A39" w:rsidRDefault="00FA2A4B" w:rsidP="00FA2A4B">
            <w:pPr>
              <w:rPr>
                <w:rFonts w:ascii="標楷體" w:eastAsia="標楷體" w:hAnsi="標楷體" w:hint="eastAsia"/>
              </w:rPr>
            </w:pPr>
            <w:r w:rsidRPr="00C46A39">
              <w:rPr>
                <w:rFonts w:ascii="標楷體" w:eastAsia="標楷體" w:hAnsi="標楷體" w:hint="eastAsia"/>
              </w:rPr>
              <w:t>5.鼓舞幼兒學習如何自我表現並參與團體生活，以促進其社會行為的正長發展</w:t>
            </w:r>
          </w:p>
          <w:p w:rsidR="00FA2A4B" w:rsidRPr="00C46A39" w:rsidRDefault="00FA2A4B" w:rsidP="00FA2A4B">
            <w:pPr>
              <w:rPr>
                <w:rFonts w:ascii="標楷體" w:eastAsia="標楷體" w:hAnsi="標楷體" w:hint="eastAsia"/>
              </w:rPr>
            </w:pPr>
            <w:r w:rsidRPr="00C46A39">
              <w:rPr>
                <w:rFonts w:ascii="標楷體" w:eastAsia="標楷體" w:hAnsi="標楷體" w:hint="eastAsia"/>
              </w:rPr>
              <w:t>6.教導幼兒良好的基本生活習慣和孩童生活事項處理，並保護其安全</w:t>
            </w:r>
          </w:p>
          <w:p w:rsidR="00FA2A4B" w:rsidRPr="00C46A39" w:rsidRDefault="00FA2A4B" w:rsidP="00FA2A4B">
            <w:pPr>
              <w:rPr>
                <w:rFonts w:ascii="標楷體" w:eastAsia="標楷體" w:hAnsi="標楷體" w:hint="eastAsia"/>
              </w:rPr>
            </w:pPr>
            <w:r w:rsidRPr="00C46A39">
              <w:rPr>
                <w:rFonts w:ascii="標楷體" w:eastAsia="標楷體" w:hAnsi="標楷體" w:hint="eastAsia"/>
              </w:rPr>
              <w:t>7.與家庭、社區之聯繫，實地家庭訪問或舉行座談會，提倡親職教育，配合推展社區活動</w:t>
            </w:r>
          </w:p>
          <w:p w:rsidR="00FA2A4B" w:rsidRPr="00C46A39" w:rsidRDefault="00FA2A4B" w:rsidP="00FA2A4B">
            <w:pPr>
              <w:rPr>
                <w:rFonts w:ascii="標楷體" w:eastAsia="標楷體" w:hAnsi="標楷體"/>
              </w:rPr>
            </w:pPr>
            <w:r w:rsidRPr="00C46A39">
              <w:rPr>
                <w:rFonts w:ascii="標楷體" w:eastAsia="標楷體" w:hAnsi="標楷體" w:hint="eastAsia"/>
              </w:rPr>
              <w:t>8.校內生活環境管理(包含校內環境佈置…)、活動執行及機動支援</w:t>
            </w:r>
          </w:p>
        </w:tc>
      </w:tr>
      <w:tr w:rsidR="00FA2A4B" w:rsidRPr="00C46A39" w:rsidTr="00FA2A4B">
        <w:tc>
          <w:tcPr>
            <w:tcW w:w="1384" w:type="dxa"/>
          </w:tcPr>
          <w:p w:rsidR="00FA2A4B" w:rsidRPr="00C46A39" w:rsidRDefault="00FA2A4B">
            <w:pPr>
              <w:rPr>
                <w:rFonts w:ascii="標楷體" w:eastAsia="標楷體" w:hAnsi="標楷體"/>
              </w:rPr>
            </w:pPr>
            <w:r w:rsidRPr="00C46A39">
              <w:rPr>
                <w:rFonts w:ascii="標楷體" w:eastAsia="標楷體" w:hAnsi="標楷體" w:hint="eastAsia"/>
              </w:rPr>
              <w:t>徵求條件</w:t>
            </w:r>
          </w:p>
        </w:tc>
        <w:tc>
          <w:tcPr>
            <w:tcW w:w="6978" w:type="dxa"/>
          </w:tcPr>
          <w:p w:rsidR="00FA2A4B" w:rsidRPr="00C46A39" w:rsidRDefault="00C46A39" w:rsidP="00C46A39">
            <w:pPr>
              <w:rPr>
                <w:rFonts w:ascii="標楷體" w:eastAsia="標楷體" w:hAnsi="標楷體"/>
              </w:rPr>
            </w:pPr>
            <w:r w:rsidRPr="00C46A39">
              <w:rPr>
                <w:rFonts w:ascii="標楷體" w:eastAsia="標楷體" w:hAnsi="標楷體" w:hint="eastAsia"/>
              </w:rPr>
              <w:t>幼教(保)科/系畢業</w:t>
            </w:r>
          </w:p>
        </w:tc>
      </w:tr>
      <w:tr w:rsidR="00FA2A4B" w:rsidRPr="00C46A39" w:rsidTr="00FA2A4B">
        <w:tc>
          <w:tcPr>
            <w:tcW w:w="1384" w:type="dxa"/>
          </w:tcPr>
          <w:p w:rsidR="00FA2A4B" w:rsidRPr="00C46A39" w:rsidRDefault="00FA2A4B" w:rsidP="00BB19DC">
            <w:pPr>
              <w:rPr>
                <w:rFonts w:ascii="標楷體" w:eastAsia="標楷體" w:hAnsi="標楷體"/>
              </w:rPr>
            </w:pPr>
            <w:r w:rsidRPr="00C46A39">
              <w:rPr>
                <w:rFonts w:ascii="標楷體" w:eastAsia="標楷體" w:hAnsi="標楷體" w:hint="eastAsia"/>
              </w:rPr>
              <w:t>工作時間</w:t>
            </w:r>
          </w:p>
        </w:tc>
        <w:tc>
          <w:tcPr>
            <w:tcW w:w="6978" w:type="dxa"/>
          </w:tcPr>
          <w:p w:rsidR="00FA2A4B" w:rsidRPr="00C46A39" w:rsidRDefault="00C46A39">
            <w:pPr>
              <w:rPr>
                <w:rFonts w:ascii="標楷體" w:eastAsia="標楷體" w:hAnsi="標楷體"/>
              </w:rPr>
            </w:pPr>
            <w:r w:rsidRPr="00C46A39">
              <w:rPr>
                <w:rFonts w:ascii="標楷體" w:eastAsia="標楷體" w:hAnsi="標楷體" w:hint="eastAsia"/>
              </w:rPr>
              <w:t>日班</w:t>
            </w:r>
          </w:p>
        </w:tc>
      </w:tr>
      <w:tr w:rsidR="00FA2A4B" w:rsidRPr="00C46A39" w:rsidTr="00FA2A4B">
        <w:tc>
          <w:tcPr>
            <w:tcW w:w="1384" w:type="dxa"/>
          </w:tcPr>
          <w:p w:rsidR="00FA2A4B" w:rsidRPr="00C46A39" w:rsidRDefault="00FA2A4B" w:rsidP="00BB19DC">
            <w:pPr>
              <w:rPr>
                <w:rFonts w:ascii="標楷體" w:eastAsia="標楷體" w:hAnsi="標楷體"/>
              </w:rPr>
            </w:pPr>
            <w:r w:rsidRPr="00C46A39">
              <w:rPr>
                <w:rFonts w:ascii="標楷體" w:eastAsia="標楷體" w:hAnsi="標楷體" w:hint="eastAsia"/>
              </w:rPr>
              <w:t>工作地點</w:t>
            </w:r>
          </w:p>
        </w:tc>
        <w:tc>
          <w:tcPr>
            <w:tcW w:w="6978" w:type="dxa"/>
          </w:tcPr>
          <w:p w:rsidR="00FA2A4B" w:rsidRPr="00C46A39" w:rsidRDefault="00C46A39">
            <w:pPr>
              <w:rPr>
                <w:rFonts w:ascii="標楷體" w:eastAsia="標楷體" w:hAnsi="標楷體"/>
              </w:rPr>
            </w:pPr>
            <w:r w:rsidRPr="00C46A39">
              <w:rPr>
                <w:rFonts w:ascii="標楷體" w:eastAsia="標楷體" w:hAnsi="標楷體" w:hint="eastAsia"/>
              </w:rPr>
              <w:t>台南市安定區大同里46-2號</w:t>
            </w:r>
          </w:p>
        </w:tc>
      </w:tr>
      <w:tr w:rsidR="00FA2A4B" w:rsidRPr="00C46A39" w:rsidTr="00FA2A4B">
        <w:tc>
          <w:tcPr>
            <w:tcW w:w="1384" w:type="dxa"/>
          </w:tcPr>
          <w:p w:rsidR="00FA2A4B" w:rsidRPr="00C46A39" w:rsidRDefault="00FA2A4B">
            <w:pPr>
              <w:rPr>
                <w:rFonts w:ascii="標楷體" w:eastAsia="標楷體" w:hAnsi="標楷體"/>
              </w:rPr>
            </w:pPr>
            <w:r w:rsidRPr="00C46A39">
              <w:rPr>
                <w:rFonts w:ascii="標楷體" w:eastAsia="標楷體" w:hAnsi="標楷體" w:hint="eastAsia"/>
              </w:rPr>
              <w:t>月休</w:t>
            </w:r>
          </w:p>
        </w:tc>
        <w:tc>
          <w:tcPr>
            <w:tcW w:w="6978" w:type="dxa"/>
          </w:tcPr>
          <w:p w:rsidR="00FA2A4B" w:rsidRPr="00C46A39" w:rsidRDefault="00C46A39">
            <w:pPr>
              <w:rPr>
                <w:rFonts w:ascii="標楷體" w:eastAsia="標楷體" w:hAnsi="標楷體"/>
              </w:rPr>
            </w:pPr>
            <w:proofErr w:type="gramStart"/>
            <w:r w:rsidRPr="00C46A39">
              <w:rPr>
                <w:rFonts w:ascii="標楷體" w:eastAsia="標楷體" w:hAnsi="標楷體" w:hint="eastAsia"/>
              </w:rPr>
              <w:t>週</w:t>
            </w:r>
            <w:proofErr w:type="gramEnd"/>
            <w:r w:rsidRPr="00C46A39">
              <w:rPr>
                <w:rFonts w:ascii="標楷體" w:eastAsia="標楷體" w:hAnsi="標楷體" w:hint="eastAsia"/>
              </w:rPr>
              <w:t>休二日/國定例假日。</w:t>
            </w:r>
          </w:p>
        </w:tc>
      </w:tr>
      <w:tr w:rsidR="00FA2A4B" w:rsidRPr="00C46A39" w:rsidTr="00FA2A4B">
        <w:tc>
          <w:tcPr>
            <w:tcW w:w="1384" w:type="dxa"/>
          </w:tcPr>
          <w:p w:rsidR="00FA2A4B" w:rsidRPr="00C46A39" w:rsidRDefault="00FA2A4B">
            <w:pPr>
              <w:rPr>
                <w:rFonts w:ascii="標楷體" w:eastAsia="標楷體" w:hAnsi="標楷體"/>
              </w:rPr>
            </w:pPr>
            <w:r w:rsidRPr="00C46A39">
              <w:rPr>
                <w:rFonts w:ascii="標楷體" w:eastAsia="標楷體" w:hAnsi="標楷體" w:hint="eastAsia"/>
              </w:rPr>
              <w:t>公司福利</w:t>
            </w:r>
          </w:p>
        </w:tc>
        <w:tc>
          <w:tcPr>
            <w:tcW w:w="6978" w:type="dxa"/>
          </w:tcPr>
          <w:p w:rsidR="00C46A39" w:rsidRPr="00C46A39" w:rsidRDefault="00C46A39" w:rsidP="00C46A39">
            <w:pPr>
              <w:rPr>
                <w:rFonts w:ascii="標楷體" w:eastAsia="標楷體" w:hAnsi="標楷體"/>
              </w:rPr>
            </w:pPr>
            <w:r w:rsidRPr="00C46A39">
              <w:rPr>
                <w:rFonts w:ascii="標楷體" w:eastAsia="標楷體" w:hAnsi="標楷體" w:hint="eastAsia"/>
              </w:rPr>
              <w:t>全勤獎金、年節獎金、員工生日禮金、年終獎金、三節獎金</w:t>
            </w:r>
            <w:r w:rsidRPr="00C46A39">
              <w:rPr>
                <w:rFonts w:ascii="標楷體" w:eastAsia="標楷體" w:hAnsi="標楷體" w:hint="eastAsia"/>
              </w:rPr>
              <w:t>。</w:t>
            </w:r>
          </w:p>
        </w:tc>
      </w:tr>
      <w:tr w:rsidR="00FA2A4B" w:rsidRPr="00C46A39" w:rsidTr="00FA2A4B">
        <w:tc>
          <w:tcPr>
            <w:tcW w:w="1384" w:type="dxa"/>
          </w:tcPr>
          <w:p w:rsidR="00FA2A4B" w:rsidRPr="00C46A39" w:rsidRDefault="00FA2A4B">
            <w:pPr>
              <w:rPr>
                <w:rFonts w:ascii="標楷體" w:eastAsia="標楷體" w:hAnsi="標楷體"/>
              </w:rPr>
            </w:pPr>
            <w:r w:rsidRPr="00C46A39">
              <w:rPr>
                <w:rFonts w:ascii="標楷體" w:eastAsia="標楷體" w:hAnsi="標楷體" w:hint="eastAsia"/>
              </w:rPr>
              <w:t>薪資福利</w:t>
            </w:r>
          </w:p>
        </w:tc>
        <w:tc>
          <w:tcPr>
            <w:tcW w:w="6978" w:type="dxa"/>
          </w:tcPr>
          <w:p w:rsidR="00FA2A4B" w:rsidRPr="00C46A39" w:rsidRDefault="00C46A39">
            <w:pPr>
              <w:rPr>
                <w:rFonts w:ascii="標楷體" w:eastAsia="標楷體" w:hAnsi="標楷體"/>
              </w:rPr>
            </w:pPr>
            <w:r w:rsidRPr="00C46A39">
              <w:rPr>
                <w:rFonts w:ascii="標楷體" w:eastAsia="標楷體" w:hAnsi="標楷體" w:hint="eastAsia"/>
              </w:rPr>
              <w:t>面議。</w:t>
            </w:r>
          </w:p>
        </w:tc>
      </w:tr>
      <w:tr w:rsidR="00FA2A4B" w:rsidRPr="00C46A39" w:rsidTr="00FA2A4B">
        <w:tc>
          <w:tcPr>
            <w:tcW w:w="1384" w:type="dxa"/>
          </w:tcPr>
          <w:p w:rsidR="00FA2A4B" w:rsidRPr="00C46A39" w:rsidRDefault="00FA2A4B">
            <w:pPr>
              <w:rPr>
                <w:rFonts w:ascii="標楷體" w:eastAsia="標楷體" w:hAnsi="標楷體" w:hint="eastAsia"/>
              </w:rPr>
            </w:pPr>
            <w:r w:rsidRPr="00C46A39">
              <w:rPr>
                <w:rFonts w:ascii="標楷體" w:eastAsia="標楷體" w:hAnsi="標楷體" w:hint="eastAsia"/>
              </w:rPr>
              <w:t>需求人數</w:t>
            </w:r>
          </w:p>
        </w:tc>
        <w:tc>
          <w:tcPr>
            <w:tcW w:w="6978" w:type="dxa"/>
          </w:tcPr>
          <w:p w:rsidR="00FA2A4B" w:rsidRPr="00C46A39" w:rsidRDefault="00C46A39">
            <w:pPr>
              <w:rPr>
                <w:rFonts w:ascii="標楷體" w:eastAsia="標楷體" w:hAnsi="標楷體"/>
              </w:rPr>
            </w:pPr>
            <w:r w:rsidRPr="00C46A39">
              <w:rPr>
                <w:rFonts w:ascii="標楷體" w:eastAsia="標楷體" w:hAnsi="標楷體" w:hint="eastAsia"/>
              </w:rPr>
              <w:t>2</w:t>
            </w:r>
          </w:p>
        </w:tc>
      </w:tr>
      <w:tr w:rsidR="00FA2A4B" w:rsidRPr="00C46A39" w:rsidTr="00FA2A4B">
        <w:tc>
          <w:tcPr>
            <w:tcW w:w="1384" w:type="dxa"/>
          </w:tcPr>
          <w:p w:rsidR="00FA2A4B" w:rsidRPr="00C46A39" w:rsidRDefault="00FA2A4B">
            <w:pPr>
              <w:rPr>
                <w:rFonts w:ascii="標楷體" w:eastAsia="標楷體" w:hAnsi="標楷體" w:hint="eastAsia"/>
              </w:rPr>
            </w:pPr>
            <w:r w:rsidRPr="00C46A39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6978" w:type="dxa"/>
          </w:tcPr>
          <w:p w:rsidR="00FA2A4B" w:rsidRPr="00C46A39" w:rsidRDefault="00C46A39">
            <w:pPr>
              <w:rPr>
                <w:rFonts w:ascii="標楷體" w:eastAsia="標楷體" w:hAnsi="標楷體"/>
              </w:rPr>
            </w:pPr>
            <w:r w:rsidRPr="00C46A39">
              <w:rPr>
                <w:rFonts w:ascii="標楷體" w:eastAsia="標楷體" w:hAnsi="標楷體" w:hint="eastAsia"/>
              </w:rPr>
              <w:t>李園長</w:t>
            </w:r>
          </w:p>
        </w:tc>
      </w:tr>
      <w:tr w:rsidR="00FA2A4B" w:rsidRPr="00C46A39" w:rsidTr="00FA2A4B">
        <w:tc>
          <w:tcPr>
            <w:tcW w:w="1384" w:type="dxa"/>
          </w:tcPr>
          <w:p w:rsidR="00FA2A4B" w:rsidRPr="00C46A39" w:rsidRDefault="00FA2A4B">
            <w:pPr>
              <w:rPr>
                <w:rFonts w:ascii="標楷體" w:eastAsia="標楷體" w:hAnsi="標楷體" w:hint="eastAsia"/>
              </w:rPr>
            </w:pPr>
            <w:r w:rsidRPr="00C46A39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6978" w:type="dxa"/>
          </w:tcPr>
          <w:p w:rsidR="00FA2A4B" w:rsidRPr="00C46A39" w:rsidRDefault="00C46A39">
            <w:pPr>
              <w:rPr>
                <w:rFonts w:ascii="標楷體" w:eastAsia="標楷體" w:hAnsi="標楷體"/>
              </w:rPr>
            </w:pPr>
            <w:r w:rsidRPr="00C46A39">
              <w:rPr>
                <w:rFonts w:ascii="標楷體" w:eastAsia="標楷體" w:hAnsi="標楷體" w:hint="eastAsia"/>
              </w:rPr>
              <w:t>06-593-9599</w:t>
            </w:r>
          </w:p>
        </w:tc>
      </w:tr>
      <w:tr w:rsidR="00FA2A4B" w:rsidRPr="00C46A39" w:rsidTr="00FA2A4B">
        <w:tc>
          <w:tcPr>
            <w:tcW w:w="1384" w:type="dxa"/>
          </w:tcPr>
          <w:p w:rsidR="00FA2A4B" w:rsidRPr="00C46A39" w:rsidRDefault="00FA2A4B">
            <w:pPr>
              <w:rPr>
                <w:rFonts w:ascii="標楷體" w:eastAsia="標楷體" w:hAnsi="標楷體" w:hint="eastAsia"/>
              </w:rPr>
            </w:pPr>
            <w:r w:rsidRPr="00C46A3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6978" w:type="dxa"/>
          </w:tcPr>
          <w:p w:rsidR="00FA2A4B" w:rsidRPr="00C46A39" w:rsidRDefault="00C46A39">
            <w:pPr>
              <w:rPr>
                <w:rFonts w:ascii="標楷體" w:eastAsia="標楷體" w:hAnsi="標楷體" w:hint="eastAsia"/>
              </w:rPr>
            </w:pPr>
            <w:r w:rsidRPr="00C46A39">
              <w:rPr>
                <w:rFonts w:ascii="標楷體" w:eastAsia="標楷體" w:hAnsi="標楷體" w:hint="eastAsia"/>
              </w:rPr>
              <w:t>具備機車駕照</w:t>
            </w:r>
            <w:r w:rsidR="00BD32A5">
              <w:rPr>
                <w:rFonts w:ascii="標楷體" w:eastAsia="標楷體" w:hAnsi="標楷體" w:hint="eastAsia"/>
              </w:rPr>
              <w:t>及機車</w:t>
            </w:r>
            <w:r w:rsidRPr="00C46A39">
              <w:rPr>
                <w:rFonts w:ascii="標楷體" w:eastAsia="標楷體" w:hAnsi="標楷體" w:hint="eastAsia"/>
              </w:rPr>
              <w:t>。</w:t>
            </w:r>
          </w:p>
          <w:p w:rsidR="00C46A39" w:rsidRPr="00C46A39" w:rsidRDefault="00C46A39">
            <w:pPr>
              <w:rPr>
                <w:rFonts w:ascii="標楷體" w:eastAsia="標楷體" w:hAnsi="標楷體"/>
              </w:rPr>
            </w:pPr>
            <w:r w:rsidRPr="00C46A39">
              <w:rPr>
                <w:rFonts w:ascii="標楷體" w:eastAsia="標楷體" w:hAnsi="標楷體" w:hint="eastAsia"/>
              </w:rPr>
              <w:t>上班日:隨時。</w:t>
            </w:r>
          </w:p>
        </w:tc>
      </w:tr>
    </w:tbl>
    <w:p w:rsidR="00FA2A4B" w:rsidRPr="00C46A39" w:rsidRDefault="00FA2A4B">
      <w:pPr>
        <w:rPr>
          <w:rFonts w:ascii="標楷體" w:eastAsia="標楷體" w:hAnsi="標楷體"/>
        </w:rPr>
      </w:pPr>
    </w:p>
    <w:sectPr w:rsidR="00FA2A4B" w:rsidRPr="00C46A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4B"/>
    <w:rsid w:val="00773F84"/>
    <w:rsid w:val="00815B80"/>
    <w:rsid w:val="00BD32A5"/>
    <w:rsid w:val="00C46A39"/>
    <w:rsid w:val="00FA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hsiao ting kao</dc:creator>
  <cp:lastModifiedBy>hsiao ting kao</cp:lastModifiedBy>
  <cp:revision>1</cp:revision>
  <dcterms:created xsi:type="dcterms:W3CDTF">2017-02-07T12:15:00Z</dcterms:created>
  <dcterms:modified xsi:type="dcterms:W3CDTF">2017-02-07T14:09:00Z</dcterms:modified>
</cp:coreProperties>
</file>